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EE52" w14:textId="106F6950" w:rsidR="0028451B" w:rsidRPr="006E758A" w:rsidRDefault="009E0F7C" w:rsidP="0028451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11111"/>
          <w:sz w:val="39"/>
          <w:szCs w:val="39"/>
          <w:bdr w:val="none" w:sz="0" w:space="0" w:color="auto" w:frame="1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2B60CFF6" wp14:editId="16D307D8">
            <wp:simplePos x="0" y="0"/>
            <wp:positionH relativeFrom="page">
              <wp:posOffset>5124450</wp:posOffset>
            </wp:positionH>
            <wp:positionV relativeFrom="paragraph">
              <wp:posOffset>-779145</wp:posOffset>
            </wp:positionV>
            <wp:extent cx="1209675" cy="485775"/>
            <wp:effectExtent l="0" t="0" r="9525" b="9525"/>
            <wp:wrapNone/>
            <wp:docPr id="5" name="Picture 5" descr="FoK Schools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K Schools 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58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578D391" wp14:editId="6CEF373C">
            <wp:simplePos x="0" y="0"/>
            <wp:positionH relativeFrom="page">
              <wp:align>right</wp:align>
            </wp:positionH>
            <wp:positionV relativeFrom="paragraph">
              <wp:posOffset>-733425</wp:posOffset>
            </wp:positionV>
            <wp:extent cx="1457325" cy="1463675"/>
            <wp:effectExtent l="0" t="0" r="9525" b="3175"/>
            <wp:wrapNone/>
            <wp:docPr id="4" name="Picture 4" descr="logo withou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withou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87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51B" w:rsidRPr="006E758A">
        <w:rPr>
          <w:rFonts w:ascii="Times New Roman" w:eastAsia="Times New Roman" w:hAnsi="Times New Roman" w:cs="Times New Roman"/>
          <w:b/>
          <w:bCs/>
          <w:color w:val="111111"/>
          <w:sz w:val="39"/>
          <w:szCs w:val="39"/>
          <w:bdr w:val="none" w:sz="0" w:space="0" w:color="auto" w:frame="1"/>
        </w:rPr>
        <w:t>Dr. Martin Luther King, Jr. Charter School</w:t>
      </w:r>
    </w:p>
    <w:p w14:paraId="115A8386" w14:textId="77777777" w:rsidR="00884C37" w:rsidRDefault="0028451B" w:rsidP="00884C37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bdr w:val="none" w:sz="0" w:space="0" w:color="auto" w:frame="1"/>
        </w:rPr>
      </w:pPr>
      <w:r w:rsidRPr="00884C37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bdr w:val="none" w:sz="0" w:space="0" w:color="auto" w:frame="1"/>
        </w:rPr>
        <w:t>Pre-Kindergarten (LA</w:t>
      </w:r>
      <w:r w:rsidR="00261C7D" w:rsidRPr="00884C37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bdr w:val="none" w:sz="0" w:space="0" w:color="auto" w:frame="1"/>
        </w:rPr>
        <w:t>-</w:t>
      </w:r>
      <w:r w:rsidRPr="00884C37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bdr w:val="none" w:sz="0" w:space="0" w:color="auto" w:frame="1"/>
        </w:rPr>
        <w:t>4 Program)</w:t>
      </w:r>
      <w:r w:rsidR="00884C37" w:rsidRPr="00884C37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bdr w:val="none" w:sz="0" w:space="0" w:color="auto" w:frame="1"/>
        </w:rPr>
        <w:t xml:space="preserve"> </w:t>
      </w:r>
    </w:p>
    <w:p w14:paraId="2F29D12D" w14:textId="5A697B78" w:rsidR="0028451B" w:rsidRDefault="00884C37" w:rsidP="00DE2105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bdr w:val="none" w:sz="0" w:space="0" w:color="auto" w:frame="1"/>
        </w:rPr>
      </w:pPr>
      <w:r w:rsidRPr="00884C37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bdr w:val="none" w:sz="0" w:space="0" w:color="auto" w:frame="1"/>
        </w:rPr>
        <w:t xml:space="preserve">Kindergarten </w:t>
      </w:r>
    </w:p>
    <w:p w14:paraId="1BB28855" w14:textId="77777777" w:rsidR="00487A0F" w:rsidRPr="00DE2105" w:rsidRDefault="00487A0F" w:rsidP="00487A0F">
      <w:pPr>
        <w:pStyle w:val="ListParagraph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bdr w:val="none" w:sz="0" w:space="0" w:color="auto" w:frame="1"/>
        </w:rPr>
      </w:pPr>
    </w:p>
    <w:p w14:paraId="06B47C25" w14:textId="6C47FF1E" w:rsidR="0028451B" w:rsidRPr="006E758A" w:rsidRDefault="0028451B" w:rsidP="0028451B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</w:rPr>
      </w:pPr>
      <w:r w:rsidRPr="0028451B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The </w:t>
      </w:r>
      <w:r w:rsidR="00F24A17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upcoming </w:t>
      </w:r>
      <w:r w:rsidRPr="0028451B">
        <w:rPr>
          <w:rFonts w:ascii="Arial" w:eastAsia="Times New Roman" w:hAnsi="Arial" w:cs="Arial"/>
          <w:b/>
          <w:bCs/>
          <w:color w:val="111111"/>
          <w:sz w:val="24"/>
          <w:szCs w:val="24"/>
        </w:rPr>
        <w:t>202</w:t>
      </w:r>
      <w:r w:rsidR="00DC3463">
        <w:rPr>
          <w:rFonts w:ascii="Arial" w:eastAsia="Times New Roman" w:hAnsi="Arial" w:cs="Arial"/>
          <w:b/>
          <w:bCs/>
          <w:color w:val="111111"/>
          <w:sz w:val="24"/>
          <w:szCs w:val="24"/>
        </w:rPr>
        <w:t>2</w:t>
      </w:r>
      <w:r w:rsidRPr="0028451B">
        <w:rPr>
          <w:rFonts w:ascii="Arial" w:eastAsia="Times New Roman" w:hAnsi="Arial" w:cs="Arial"/>
          <w:b/>
          <w:bCs/>
          <w:color w:val="111111"/>
          <w:sz w:val="24"/>
          <w:szCs w:val="24"/>
        </w:rPr>
        <w:t>-2</w:t>
      </w:r>
      <w:r w:rsidR="00DC3463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3 </w:t>
      </w:r>
      <w:r w:rsidRPr="0028451B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school year </w:t>
      </w:r>
      <w:r w:rsidR="00DC3463">
        <w:rPr>
          <w:rFonts w:ascii="Arial" w:eastAsia="Times New Roman" w:hAnsi="Arial" w:cs="Arial"/>
          <w:b/>
          <w:bCs/>
          <w:color w:val="111111"/>
          <w:sz w:val="24"/>
          <w:szCs w:val="24"/>
        </w:rPr>
        <w:t>is vastly approaching</w:t>
      </w:r>
      <w:r w:rsidRPr="0028451B">
        <w:rPr>
          <w:rFonts w:ascii="Arial" w:eastAsia="Times New Roman" w:hAnsi="Arial" w:cs="Arial"/>
          <w:b/>
          <w:bCs/>
          <w:sz w:val="24"/>
          <w:szCs w:val="24"/>
        </w:rPr>
        <w:t>!</w:t>
      </w:r>
      <w:r w:rsidRPr="0028451B">
        <w:rPr>
          <w:rFonts w:ascii="Arial" w:eastAsia="Times New Roman" w:hAnsi="Arial" w:cs="Arial"/>
          <w:sz w:val="24"/>
          <w:szCs w:val="24"/>
        </w:rPr>
        <w:t xml:space="preserve"> </w:t>
      </w:r>
      <w:r w:rsidR="00F53EF7">
        <w:rPr>
          <w:rFonts w:ascii="Arial" w:eastAsia="Times New Roman" w:hAnsi="Arial" w:cs="Arial"/>
          <w:sz w:val="24"/>
          <w:szCs w:val="24"/>
        </w:rPr>
        <w:t xml:space="preserve">Do you know someone that is looking to </w:t>
      </w:r>
      <w:r w:rsidRPr="0028451B">
        <w:rPr>
          <w:rFonts w:ascii="Arial" w:eastAsia="Times New Roman" w:hAnsi="Arial" w:cs="Arial"/>
          <w:sz w:val="24"/>
          <w:szCs w:val="24"/>
          <w:u w:val="single"/>
        </w:rPr>
        <w:t>enroll</w:t>
      </w:r>
      <w:r w:rsidR="00F53EF7">
        <w:rPr>
          <w:rFonts w:ascii="Arial" w:eastAsia="Times New Roman" w:hAnsi="Arial" w:cs="Arial"/>
          <w:sz w:val="24"/>
          <w:szCs w:val="24"/>
          <w:u w:val="single"/>
        </w:rPr>
        <w:t xml:space="preserve"> their </w:t>
      </w:r>
      <w:r w:rsidR="00D916AA">
        <w:rPr>
          <w:rFonts w:ascii="Arial" w:eastAsia="Times New Roman" w:hAnsi="Arial" w:cs="Arial"/>
          <w:sz w:val="24"/>
          <w:szCs w:val="24"/>
          <w:u w:val="single"/>
        </w:rPr>
        <w:t xml:space="preserve">child </w:t>
      </w:r>
      <w:r w:rsidR="00254EC7">
        <w:rPr>
          <w:rFonts w:ascii="Arial" w:eastAsia="Times New Roman" w:hAnsi="Arial" w:cs="Arial"/>
          <w:sz w:val="24"/>
          <w:szCs w:val="24"/>
          <w:u w:val="single"/>
        </w:rPr>
        <w:t>in an outstanding early childhood</w:t>
      </w:r>
      <w:r w:rsidR="00D916AA">
        <w:rPr>
          <w:rFonts w:ascii="Arial" w:eastAsia="Times New Roman" w:hAnsi="Arial" w:cs="Arial"/>
          <w:sz w:val="24"/>
          <w:szCs w:val="24"/>
          <w:u w:val="single"/>
        </w:rPr>
        <w:t>,</w:t>
      </w:r>
      <w:r w:rsidR="00254EC7">
        <w:rPr>
          <w:rFonts w:ascii="Arial" w:eastAsia="Times New Roman" w:hAnsi="Arial" w:cs="Arial"/>
          <w:sz w:val="24"/>
          <w:szCs w:val="24"/>
          <w:u w:val="single"/>
        </w:rPr>
        <w:t xml:space="preserve"> full</w:t>
      </w:r>
      <w:r w:rsidR="00D916AA">
        <w:rPr>
          <w:rFonts w:ascii="Arial" w:eastAsia="Times New Roman" w:hAnsi="Arial" w:cs="Arial"/>
          <w:sz w:val="24"/>
          <w:szCs w:val="24"/>
          <w:u w:val="single"/>
        </w:rPr>
        <w:t>-</w:t>
      </w:r>
      <w:r w:rsidR="00254EC7">
        <w:rPr>
          <w:rFonts w:ascii="Arial" w:eastAsia="Times New Roman" w:hAnsi="Arial" w:cs="Arial"/>
          <w:sz w:val="24"/>
          <w:szCs w:val="24"/>
          <w:u w:val="single"/>
        </w:rPr>
        <w:t xml:space="preserve">day program next </w:t>
      </w:r>
      <w:r w:rsidRPr="0028451B">
        <w:rPr>
          <w:rFonts w:ascii="Arial" w:eastAsia="Times New Roman" w:hAnsi="Arial" w:cs="Arial"/>
          <w:sz w:val="24"/>
          <w:szCs w:val="24"/>
          <w:u w:val="single"/>
        </w:rPr>
        <w:t xml:space="preserve">year? </w:t>
      </w:r>
      <w:r w:rsidRPr="009E0F7C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</w:rPr>
        <w:t>Good News</w:t>
      </w:r>
      <w:r w:rsidRPr="009E0F7C">
        <w:rPr>
          <w:rFonts w:ascii="Arial" w:eastAsia="Times New Roman" w:hAnsi="Arial" w:cs="Arial"/>
          <w:color w:val="FF0000"/>
          <w:sz w:val="24"/>
          <w:szCs w:val="24"/>
          <w:u w:val="single"/>
        </w:rPr>
        <w:t xml:space="preserve"> </w:t>
      </w:r>
      <w:r w:rsidRPr="006E758A">
        <w:rPr>
          <w:rFonts w:ascii="Arial" w:eastAsia="Times New Roman" w:hAnsi="Arial" w:cs="Arial"/>
          <w:color w:val="111111"/>
          <w:sz w:val="24"/>
          <w:szCs w:val="24"/>
          <w:u w:val="single"/>
        </w:rPr>
        <w:t xml:space="preserve">- </w:t>
      </w:r>
      <w:r w:rsidRPr="0028451B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</w:rPr>
        <w:t xml:space="preserve">We </w:t>
      </w:r>
      <w:r w:rsidRPr="006E758A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</w:rPr>
        <w:t xml:space="preserve">have </w:t>
      </w:r>
      <w:r w:rsidR="00D916AA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</w:rPr>
        <w:t>PK-4</w:t>
      </w:r>
      <w:r w:rsidR="00575D96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</w:rPr>
        <w:t xml:space="preserve"> and Kindergarten </w:t>
      </w:r>
      <w:r w:rsidR="00D916AA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</w:rPr>
        <w:t>s</w:t>
      </w:r>
      <w:r w:rsidRPr="006E758A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</w:rPr>
        <w:t>eats available!</w:t>
      </w:r>
    </w:p>
    <w:p w14:paraId="49897C8A" w14:textId="45B8A861" w:rsidR="00AD0002" w:rsidRPr="00841397" w:rsidRDefault="00870466" w:rsidP="0028451B">
      <w:pPr>
        <w:shd w:val="clear" w:color="auto" w:fill="FFFFFF"/>
        <w:spacing w:after="264" w:line="240" w:lineRule="auto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41397">
        <w:rPr>
          <w:rFonts w:ascii="Arial" w:hAnsi="Arial" w:cs="Arial"/>
          <w:color w:val="111111"/>
          <w:sz w:val="24"/>
          <w:szCs w:val="24"/>
          <w:shd w:val="clear" w:color="auto" w:fill="FFFFFF"/>
        </w:rPr>
        <w:t>D</w:t>
      </w:r>
      <w:r w:rsidR="00D65A28" w:rsidRPr="00841397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r. Martin Luther King, Jr. Charter School for Science and Technology offers a </w:t>
      </w:r>
      <w:r w:rsidRPr="00841397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safe, </w:t>
      </w:r>
      <w:r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>high-quality Pre-K</w:t>
      </w:r>
      <w:r w:rsidR="00575D96"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Kindergarten</w:t>
      </w:r>
      <w:r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education for </w:t>
      </w:r>
      <w:r w:rsidR="00BE7629"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>4- and 5-year-old</w:t>
      </w:r>
      <w:r w:rsidR="00487A0F"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487A0F"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r w:rsidR="00AD0002"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We focus on </w:t>
      </w:r>
      <w:r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>build</w:t>
      </w:r>
      <w:r w:rsidR="00AD0002"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ing </w:t>
      </w:r>
      <w:r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>on your child’s earlier learning experiences, advanc</w:t>
      </w:r>
      <w:r w:rsidR="00AD0002"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ing his/her </w:t>
      </w:r>
      <w:r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>literacy, vocabulary, math, problem-solving, and fine and gross motor skills</w:t>
      </w:r>
      <w:r w:rsidR="00AD0002"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 These focus areas are all </w:t>
      </w:r>
      <w:r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essential to readying </w:t>
      </w:r>
      <w:r w:rsidR="00AD0002"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our </w:t>
      </w:r>
      <w:r w:rsidR="00BE7629"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>early childhood students</w:t>
      </w:r>
      <w:r w:rsidR="009E0F7C"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>for the next stage of learning and life.</w:t>
      </w:r>
      <w:r w:rsidR="00AD0002"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Our Pre-Kindergarten</w:t>
      </w:r>
      <w:r w:rsidR="00D04F20"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Kindergarten p</w:t>
      </w:r>
      <w:r w:rsidR="00AD0002"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>rogram</w:t>
      </w:r>
      <w:r w:rsidR="00D04F20"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>s are full day</w:t>
      </w:r>
      <w:r w:rsidR="00487A0F"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</w:t>
      </w:r>
      <w:r w:rsidR="0027545B"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>in-person</w:t>
      </w:r>
      <w:r w:rsidR="00487A0F"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learning</w:t>
      </w:r>
      <w:r w:rsidR="0027545B"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04F20"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>classes</w:t>
      </w:r>
      <w:r w:rsidR="0027545B"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9A38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r w:rsidR="009A3889" w:rsidRPr="009A3889">
        <w:rPr>
          <w:rFonts w:ascii="Arial" w:hAnsi="Arial" w:cs="Arial"/>
          <w:b/>
          <w:bCs/>
          <w:i/>
          <w:iCs/>
          <w:color w:val="333333"/>
          <w:sz w:val="24"/>
          <w:szCs w:val="24"/>
          <w:u w:val="single"/>
          <w:shd w:val="clear" w:color="auto" w:fill="FFFFFF"/>
        </w:rPr>
        <w:t>Before and After-Care will also be available.</w:t>
      </w:r>
      <w:r w:rsidR="009A38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r w:rsidR="00487A0F"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</w:p>
    <w:p w14:paraId="55CDF799" w14:textId="093F6215" w:rsidR="00AD0002" w:rsidRPr="00841397" w:rsidRDefault="00AD0002" w:rsidP="00AD0002">
      <w:pPr>
        <w:pStyle w:val="NormalWeb"/>
        <w:shd w:val="clear" w:color="auto" w:fill="FFFFFF"/>
        <w:spacing w:after="300"/>
        <w:rPr>
          <w:rFonts w:ascii="Arial" w:eastAsia="Times New Roman" w:hAnsi="Arial" w:cs="Arial"/>
          <w:color w:val="FF0000"/>
        </w:rPr>
      </w:pPr>
      <w:r w:rsidRPr="00841397">
        <w:rPr>
          <w:rFonts w:ascii="Arial" w:hAnsi="Arial" w:cs="Arial"/>
          <w:color w:val="333333"/>
          <w:shd w:val="clear" w:color="auto" w:fill="FFFFFF"/>
        </w:rPr>
        <w:t xml:space="preserve">  </w:t>
      </w:r>
      <w:r w:rsidRPr="00841397">
        <w:rPr>
          <w:rFonts w:ascii="Arial" w:eastAsia="Times New Roman" w:hAnsi="Arial" w:cs="Arial"/>
          <w:b/>
          <w:bCs/>
          <w:color w:val="FF0000"/>
        </w:rPr>
        <w:t xml:space="preserve">Our </w:t>
      </w:r>
      <w:r w:rsidR="00005077" w:rsidRPr="00841397">
        <w:rPr>
          <w:rFonts w:ascii="Arial" w:eastAsia="Times New Roman" w:hAnsi="Arial" w:cs="Arial"/>
          <w:b/>
          <w:bCs/>
          <w:color w:val="FF0000"/>
        </w:rPr>
        <w:t>Pre-</w:t>
      </w:r>
      <w:r w:rsidRPr="00841397">
        <w:rPr>
          <w:rFonts w:ascii="Arial" w:eastAsia="Times New Roman" w:hAnsi="Arial" w:cs="Arial"/>
          <w:b/>
          <w:bCs/>
          <w:color w:val="FF0000"/>
        </w:rPr>
        <w:t>Kindergarten</w:t>
      </w:r>
      <w:r w:rsidR="00B44546" w:rsidRPr="00841397">
        <w:rPr>
          <w:rFonts w:ascii="Arial" w:eastAsia="Times New Roman" w:hAnsi="Arial" w:cs="Arial"/>
          <w:b/>
          <w:bCs/>
          <w:color w:val="FF0000"/>
        </w:rPr>
        <w:t xml:space="preserve"> and Kindergarten</w:t>
      </w:r>
      <w:r w:rsidRPr="00841397">
        <w:rPr>
          <w:rFonts w:ascii="Arial" w:eastAsia="Times New Roman" w:hAnsi="Arial" w:cs="Arial"/>
          <w:b/>
          <w:bCs/>
          <w:color w:val="FF0000"/>
        </w:rPr>
        <w:t xml:space="preserve"> </w:t>
      </w:r>
      <w:r w:rsidR="00005077" w:rsidRPr="00841397">
        <w:rPr>
          <w:rFonts w:ascii="Arial" w:eastAsia="Times New Roman" w:hAnsi="Arial" w:cs="Arial"/>
          <w:b/>
          <w:bCs/>
          <w:color w:val="FF0000"/>
        </w:rPr>
        <w:t xml:space="preserve">Curriculum and </w:t>
      </w:r>
      <w:r w:rsidRPr="00841397">
        <w:rPr>
          <w:rFonts w:ascii="Arial" w:eastAsia="Times New Roman" w:hAnsi="Arial" w:cs="Arial"/>
          <w:b/>
          <w:bCs/>
          <w:color w:val="FF0000"/>
        </w:rPr>
        <w:t>Activities Include:</w:t>
      </w:r>
    </w:p>
    <w:p w14:paraId="59A0966D" w14:textId="1448294A" w:rsidR="00AD0002" w:rsidRPr="00841397" w:rsidRDefault="00AD0002" w:rsidP="00AD00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41397">
        <w:rPr>
          <w:rFonts w:ascii="Arial" w:eastAsia="Times New Roman" w:hAnsi="Arial" w:cs="Arial"/>
          <w:b/>
          <w:bCs/>
          <w:color w:val="333333"/>
          <w:sz w:val="24"/>
          <w:szCs w:val="24"/>
        </w:rPr>
        <w:t>Mastering Skills:</w:t>
      </w:r>
      <w:r w:rsidRPr="00841397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F313B7">
        <w:rPr>
          <w:rFonts w:ascii="Arial" w:eastAsia="Times New Roman" w:hAnsi="Arial" w:cs="Arial"/>
          <w:color w:val="333333"/>
          <w:sz w:val="24"/>
          <w:szCs w:val="24"/>
        </w:rPr>
        <w:t>W</w:t>
      </w:r>
      <w:r w:rsidR="00323C23" w:rsidRPr="00841397">
        <w:rPr>
          <w:rFonts w:ascii="Arial" w:eastAsia="Times New Roman" w:hAnsi="Arial" w:cs="Arial"/>
          <w:color w:val="333333"/>
          <w:sz w:val="24"/>
          <w:szCs w:val="24"/>
        </w:rPr>
        <w:t xml:space="preserve">e </w:t>
      </w:r>
      <w:r w:rsidRPr="00841397">
        <w:rPr>
          <w:rFonts w:ascii="Arial" w:eastAsia="Times New Roman" w:hAnsi="Arial" w:cs="Arial"/>
          <w:color w:val="333333"/>
          <w:sz w:val="24"/>
          <w:szCs w:val="24"/>
        </w:rPr>
        <w:t xml:space="preserve">provide a well-rounded education that emphasizes physical, </w:t>
      </w:r>
      <w:r w:rsidR="00005077" w:rsidRPr="00841397">
        <w:rPr>
          <w:rFonts w:ascii="Arial" w:eastAsia="Times New Roman" w:hAnsi="Arial" w:cs="Arial"/>
          <w:color w:val="333333"/>
          <w:sz w:val="24"/>
          <w:szCs w:val="24"/>
        </w:rPr>
        <w:t>cognitive,</w:t>
      </w:r>
      <w:r w:rsidRPr="00841397">
        <w:rPr>
          <w:rFonts w:ascii="Arial" w:eastAsia="Times New Roman" w:hAnsi="Arial" w:cs="Arial"/>
          <w:color w:val="333333"/>
          <w:sz w:val="24"/>
          <w:szCs w:val="24"/>
        </w:rPr>
        <w:t xml:space="preserve"> and social-emotional development.  Your child’s daily routine includes fun and challenging math, science, social studies, literacy, and physical activities.</w:t>
      </w:r>
    </w:p>
    <w:p w14:paraId="00B7B861" w14:textId="06D51FD9" w:rsidR="00AD0002" w:rsidRPr="00841397" w:rsidRDefault="00AD0002" w:rsidP="00AD00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41397">
        <w:rPr>
          <w:rFonts w:ascii="Arial" w:eastAsia="Times New Roman" w:hAnsi="Arial" w:cs="Arial"/>
          <w:b/>
          <w:bCs/>
          <w:color w:val="333333"/>
          <w:sz w:val="24"/>
          <w:szCs w:val="24"/>
        </w:rPr>
        <w:t>Building Confidence:</w:t>
      </w:r>
      <w:r w:rsidRPr="00841397">
        <w:rPr>
          <w:rFonts w:ascii="Arial" w:eastAsia="Times New Roman" w:hAnsi="Arial" w:cs="Arial"/>
          <w:color w:val="333333"/>
          <w:sz w:val="24"/>
          <w:szCs w:val="24"/>
        </w:rPr>
        <w:t xml:space="preserve"> Our </w:t>
      </w:r>
      <w:r w:rsidR="00323C23" w:rsidRPr="00841397">
        <w:rPr>
          <w:rFonts w:ascii="Arial" w:eastAsia="Times New Roman" w:hAnsi="Arial" w:cs="Arial"/>
          <w:color w:val="333333"/>
          <w:sz w:val="24"/>
          <w:szCs w:val="24"/>
        </w:rPr>
        <w:t>early childhood</w:t>
      </w:r>
      <w:r w:rsidRPr="00841397">
        <w:rPr>
          <w:rFonts w:ascii="Arial" w:eastAsia="Times New Roman" w:hAnsi="Arial" w:cs="Arial"/>
          <w:color w:val="333333"/>
          <w:sz w:val="24"/>
          <w:szCs w:val="24"/>
        </w:rPr>
        <w:t xml:space="preserve"> students are incredibly inquisitive. They express their newfound independence through investigation, exploration</w:t>
      </w:r>
      <w:r w:rsidR="00323C23" w:rsidRPr="00841397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841397">
        <w:rPr>
          <w:rFonts w:ascii="Arial" w:eastAsia="Times New Roman" w:hAnsi="Arial" w:cs="Arial"/>
          <w:color w:val="333333"/>
          <w:sz w:val="24"/>
          <w:szCs w:val="24"/>
        </w:rPr>
        <w:t xml:space="preserve"> and increasing certainty.  Our state</w:t>
      </w:r>
      <w:r w:rsidR="00323C23" w:rsidRPr="00841397">
        <w:rPr>
          <w:rFonts w:ascii="Arial" w:eastAsia="Times New Roman" w:hAnsi="Arial" w:cs="Arial"/>
          <w:color w:val="333333"/>
          <w:sz w:val="24"/>
          <w:szCs w:val="24"/>
        </w:rPr>
        <w:t>-</w:t>
      </w:r>
      <w:r w:rsidRPr="00841397">
        <w:rPr>
          <w:rFonts w:ascii="Arial" w:eastAsia="Times New Roman" w:hAnsi="Arial" w:cs="Arial"/>
          <w:color w:val="333333"/>
          <w:sz w:val="24"/>
          <w:szCs w:val="24"/>
        </w:rPr>
        <w:t xml:space="preserve">certified teachers provide our students with many choices throughout the day to choose </w:t>
      </w:r>
      <w:r w:rsidR="00323C23" w:rsidRPr="00841397">
        <w:rPr>
          <w:rFonts w:ascii="Arial" w:eastAsia="Times New Roman" w:hAnsi="Arial" w:cs="Arial"/>
          <w:color w:val="333333"/>
          <w:sz w:val="24"/>
          <w:szCs w:val="24"/>
        </w:rPr>
        <w:t xml:space="preserve">from </w:t>
      </w:r>
      <w:r w:rsidRPr="00841397">
        <w:rPr>
          <w:rFonts w:ascii="Arial" w:eastAsia="Times New Roman" w:hAnsi="Arial" w:cs="Arial"/>
          <w:color w:val="333333"/>
          <w:sz w:val="24"/>
          <w:szCs w:val="24"/>
        </w:rPr>
        <w:t>equipment, centers, and materials</w:t>
      </w:r>
      <w:r w:rsidR="00323C23" w:rsidRPr="00841397">
        <w:rPr>
          <w:rFonts w:ascii="Arial" w:eastAsia="Times New Roman" w:hAnsi="Arial" w:cs="Arial"/>
          <w:color w:val="333333"/>
          <w:sz w:val="24"/>
          <w:szCs w:val="24"/>
        </w:rPr>
        <w:t xml:space="preserve"> – helping to i</w:t>
      </w:r>
      <w:r w:rsidRPr="00841397">
        <w:rPr>
          <w:rFonts w:ascii="Arial" w:eastAsia="Times New Roman" w:hAnsi="Arial" w:cs="Arial"/>
          <w:color w:val="333333"/>
          <w:sz w:val="24"/>
          <w:szCs w:val="24"/>
        </w:rPr>
        <w:t xml:space="preserve">nstill confidence in each </w:t>
      </w:r>
      <w:r w:rsidR="00B44546" w:rsidRPr="00841397">
        <w:rPr>
          <w:rFonts w:ascii="Arial" w:eastAsia="Times New Roman" w:hAnsi="Arial" w:cs="Arial"/>
          <w:color w:val="333333"/>
          <w:sz w:val="24"/>
          <w:szCs w:val="24"/>
        </w:rPr>
        <w:t>child</w:t>
      </w:r>
      <w:r w:rsidRPr="00841397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2329207B" w14:textId="36BB8BBF" w:rsidR="00AD0002" w:rsidRPr="00841397" w:rsidRDefault="00AD0002" w:rsidP="00AD00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41397">
        <w:rPr>
          <w:rFonts w:ascii="Arial" w:eastAsia="Times New Roman" w:hAnsi="Arial" w:cs="Arial"/>
          <w:b/>
          <w:bCs/>
          <w:color w:val="333333"/>
          <w:sz w:val="24"/>
          <w:szCs w:val="24"/>
        </w:rPr>
        <w:t>Confidence and Choices:</w:t>
      </w:r>
      <w:r w:rsidRPr="00841397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B44546" w:rsidRPr="00841397">
        <w:rPr>
          <w:rFonts w:ascii="Arial" w:eastAsia="Times New Roman" w:hAnsi="Arial" w:cs="Arial"/>
          <w:color w:val="333333"/>
          <w:sz w:val="24"/>
          <w:szCs w:val="24"/>
        </w:rPr>
        <w:t>Early childhood students</w:t>
      </w:r>
      <w:r w:rsidRPr="00841397">
        <w:rPr>
          <w:rFonts w:ascii="Arial" w:eastAsia="Times New Roman" w:hAnsi="Arial" w:cs="Arial"/>
          <w:color w:val="333333"/>
          <w:sz w:val="24"/>
          <w:szCs w:val="24"/>
        </w:rPr>
        <w:t xml:space="preserve"> are learning to define the world they live in and their role in that world.  Throughout the day our program provides many opportunities to make choices</w:t>
      </w:r>
      <w:r w:rsidR="00005077" w:rsidRPr="00841397">
        <w:rPr>
          <w:rFonts w:ascii="Arial" w:eastAsia="Times New Roman" w:hAnsi="Arial" w:cs="Arial"/>
          <w:color w:val="333333"/>
          <w:sz w:val="24"/>
          <w:szCs w:val="24"/>
        </w:rPr>
        <w:t xml:space="preserve">, which allows </w:t>
      </w:r>
      <w:r w:rsidRPr="00841397">
        <w:rPr>
          <w:rFonts w:ascii="Arial" w:eastAsia="Times New Roman" w:hAnsi="Arial" w:cs="Arial"/>
          <w:color w:val="333333"/>
          <w:sz w:val="24"/>
          <w:szCs w:val="24"/>
        </w:rPr>
        <w:t>our students to navigate his or her surroundings throughout the day with confidence.</w:t>
      </w:r>
    </w:p>
    <w:p w14:paraId="7BCFCDD9" w14:textId="49A103CE" w:rsidR="00AD0002" w:rsidRPr="00841397" w:rsidRDefault="00AD0002" w:rsidP="00AD00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41397">
        <w:rPr>
          <w:rFonts w:ascii="Arial" w:eastAsia="Times New Roman" w:hAnsi="Arial" w:cs="Arial"/>
          <w:b/>
          <w:bCs/>
          <w:color w:val="333333"/>
          <w:sz w:val="24"/>
          <w:szCs w:val="24"/>
        </w:rPr>
        <w:t>Promoting Literacy:</w:t>
      </w:r>
      <w:r w:rsidRPr="00841397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005077" w:rsidRPr="00841397">
        <w:rPr>
          <w:rFonts w:ascii="Arial" w:eastAsia="Times New Roman" w:hAnsi="Arial" w:cs="Arial"/>
          <w:color w:val="333333"/>
          <w:sz w:val="24"/>
          <w:szCs w:val="24"/>
        </w:rPr>
        <w:t xml:space="preserve">Our </w:t>
      </w:r>
      <w:r w:rsidRPr="00841397">
        <w:rPr>
          <w:rFonts w:ascii="Arial" w:eastAsia="Times New Roman" w:hAnsi="Arial" w:cs="Arial"/>
          <w:color w:val="333333"/>
          <w:sz w:val="24"/>
          <w:szCs w:val="24"/>
        </w:rPr>
        <w:t>classroom</w:t>
      </w:r>
      <w:r w:rsidR="00005077" w:rsidRPr="00841397">
        <w:rPr>
          <w:rFonts w:ascii="Arial" w:eastAsia="Times New Roman" w:hAnsi="Arial" w:cs="Arial"/>
          <w:color w:val="333333"/>
          <w:sz w:val="24"/>
          <w:szCs w:val="24"/>
        </w:rPr>
        <w:t>s</w:t>
      </w:r>
      <w:r w:rsidRPr="00841397">
        <w:rPr>
          <w:rFonts w:ascii="Arial" w:eastAsia="Times New Roman" w:hAnsi="Arial" w:cs="Arial"/>
          <w:color w:val="333333"/>
          <w:sz w:val="24"/>
          <w:szCs w:val="24"/>
        </w:rPr>
        <w:t xml:space="preserve"> ha</w:t>
      </w:r>
      <w:r w:rsidR="00005077" w:rsidRPr="00841397">
        <w:rPr>
          <w:rFonts w:ascii="Arial" w:eastAsia="Times New Roman" w:hAnsi="Arial" w:cs="Arial"/>
          <w:color w:val="333333"/>
          <w:sz w:val="24"/>
          <w:szCs w:val="24"/>
        </w:rPr>
        <w:t xml:space="preserve">ve </w:t>
      </w:r>
      <w:r w:rsidRPr="00841397">
        <w:rPr>
          <w:rFonts w:ascii="Arial" w:eastAsia="Times New Roman" w:hAnsi="Arial" w:cs="Arial"/>
          <w:color w:val="333333"/>
          <w:sz w:val="24"/>
          <w:szCs w:val="24"/>
        </w:rPr>
        <w:t xml:space="preserve">a rich environment with words, language, and print which is the key to literacy. </w:t>
      </w:r>
      <w:r w:rsidR="00005077" w:rsidRPr="00841397">
        <w:rPr>
          <w:rFonts w:ascii="Arial" w:eastAsia="Times New Roman" w:hAnsi="Arial" w:cs="Arial"/>
          <w:color w:val="333333"/>
          <w:sz w:val="24"/>
          <w:szCs w:val="24"/>
        </w:rPr>
        <w:t>O</w:t>
      </w:r>
      <w:r w:rsidRPr="00841397">
        <w:rPr>
          <w:rFonts w:ascii="Arial" w:eastAsia="Times New Roman" w:hAnsi="Arial" w:cs="Arial"/>
          <w:color w:val="333333"/>
          <w:sz w:val="24"/>
          <w:szCs w:val="24"/>
        </w:rPr>
        <w:t xml:space="preserve">ur </w:t>
      </w:r>
      <w:r w:rsidR="00005077" w:rsidRPr="00841397">
        <w:rPr>
          <w:rFonts w:ascii="Arial" w:eastAsia="Times New Roman" w:hAnsi="Arial" w:cs="Arial"/>
          <w:color w:val="333333"/>
          <w:sz w:val="24"/>
          <w:szCs w:val="24"/>
        </w:rPr>
        <w:t>students participate</w:t>
      </w:r>
      <w:r w:rsidRPr="00841397">
        <w:rPr>
          <w:rFonts w:ascii="Arial" w:eastAsia="Times New Roman" w:hAnsi="Arial" w:cs="Arial"/>
          <w:color w:val="333333"/>
          <w:sz w:val="24"/>
          <w:szCs w:val="24"/>
        </w:rPr>
        <w:t xml:space="preserve"> in interactive learning to increase phonological and print awareness, </w:t>
      </w:r>
      <w:r w:rsidR="003123B3" w:rsidRPr="00841397">
        <w:rPr>
          <w:rFonts w:ascii="Arial" w:eastAsia="Times New Roman" w:hAnsi="Arial" w:cs="Arial"/>
          <w:color w:val="333333"/>
          <w:sz w:val="24"/>
          <w:szCs w:val="24"/>
        </w:rPr>
        <w:t xml:space="preserve">reading and </w:t>
      </w:r>
      <w:r w:rsidRPr="00841397">
        <w:rPr>
          <w:rFonts w:ascii="Arial" w:eastAsia="Times New Roman" w:hAnsi="Arial" w:cs="Arial"/>
          <w:color w:val="333333"/>
          <w:sz w:val="24"/>
          <w:szCs w:val="24"/>
        </w:rPr>
        <w:t>narrative skills, and letter knowledge.  Writing skills are expanded with the use of journaling.</w:t>
      </w:r>
    </w:p>
    <w:p w14:paraId="4C850732" w14:textId="7FE4D262" w:rsidR="00AD0002" w:rsidRPr="00841397" w:rsidRDefault="00AD0002" w:rsidP="00AD00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41397">
        <w:rPr>
          <w:rFonts w:ascii="Arial" w:eastAsia="Times New Roman" w:hAnsi="Arial" w:cs="Arial"/>
          <w:b/>
          <w:bCs/>
          <w:color w:val="333333"/>
          <w:sz w:val="24"/>
          <w:szCs w:val="24"/>
        </w:rPr>
        <w:t>Physically Fit:</w:t>
      </w:r>
      <w:r w:rsidRPr="00841397">
        <w:rPr>
          <w:rFonts w:ascii="Arial" w:eastAsia="Times New Roman" w:hAnsi="Arial" w:cs="Arial"/>
          <w:color w:val="333333"/>
          <w:sz w:val="24"/>
          <w:szCs w:val="24"/>
        </w:rPr>
        <w:t xml:space="preserve"> Learning good fitness and nutrition habits early can lead to a healthy lifestyle for years to come. Interactive exercises are a part of </w:t>
      </w:r>
      <w:r w:rsidR="00241EB3" w:rsidRPr="00841397">
        <w:rPr>
          <w:rFonts w:ascii="Arial" w:eastAsia="Times New Roman" w:hAnsi="Arial" w:cs="Arial"/>
          <w:color w:val="333333"/>
          <w:sz w:val="24"/>
          <w:szCs w:val="24"/>
        </w:rPr>
        <w:t>our daily</w:t>
      </w:r>
      <w:r w:rsidRPr="00841397">
        <w:rPr>
          <w:rFonts w:ascii="Arial" w:eastAsia="Times New Roman" w:hAnsi="Arial" w:cs="Arial"/>
          <w:color w:val="333333"/>
          <w:sz w:val="24"/>
          <w:szCs w:val="24"/>
        </w:rPr>
        <w:t xml:space="preserve"> routine</w:t>
      </w:r>
      <w:r w:rsidR="00005077" w:rsidRPr="00841397">
        <w:rPr>
          <w:rFonts w:ascii="Arial" w:eastAsia="Times New Roman" w:hAnsi="Arial" w:cs="Arial"/>
          <w:color w:val="333333"/>
          <w:sz w:val="24"/>
          <w:szCs w:val="24"/>
        </w:rPr>
        <w:t>s</w:t>
      </w:r>
      <w:r w:rsidR="00E54BFA">
        <w:rPr>
          <w:rFonts w:ascii="Arial" w:eastAsia="Times New Roman" w:hAnsi="Arial" w:cs="Arial"/>
          <w:color w:val="333333"/>
          <w:sz w:val="24"/>
          <w:szCs w:val="24"/>
        </w:rPr>
        <w:t xml:space="preserve"> and </w:t>
      </w:r>
      <w:r w:rsidRPr="00841397">
        <w:rPr>
          <w:rFonts w:ascii="Arial" w:eastAsia="Times New Roman" w:hAnsi="Arial" w:cs="Arial"/>
          <w:color w:val="333333"/>
          <w:sz w:val="24"/>
          <w:szCs w:val="24"/>
        </w:rPr>
        <w:t>instilling the value of smart, healthy choices.</w:t>
      </w:r>
    </w:p>
    <w:p w14:paraId="60CD4A9B" w14:textId="77777777" w:rsidR="003123B3" w:rsidRPr="00F73BAC" w:rsidRDefault="003123B3" w:rsidP="0028451B">
      <w:pPr>
        <w:shd w:val="clear" w:color="auto" w:fill="FFFFFF"/>
        <w:spacing w:after="264" w:line="240" w:lineRule="auto"/>
        <w:textAlignment w:val="baseline"/>
        <w:rPr>
          <w:rFonts w:ascii="Roboto" w:hAnsi="Roboto"/>
          <w:color w:val="333333"/>
          <w:sz w:val="24"/>
          <w:szCs w:val="24"/>
          <w:shd w:val="clear" w:color="auto" w:fill="FFFFFF"/>
        </w:rPr>
      </w:pPr>
    </w:p>
    <w:p w14:paraId="01B0AF73" w14:textId="09523239" w:rsidR="00D17371" w:rsidRPr="00F73BAC" w:rsidRDefault="00CF76D1" w:rsidP="00D3189E">
      <w:pPr>
        <w:shd w:val="clear" w:color="auto" w:fill="FFFFFF"/>
        <w:spacing w:after="264" w:line="240" w:lineRule="auto"/>
        <w:textAlignment w:val="baseline"/>
        <w:rPr>
          <w:rFonts w:ascii="Roboto" w:hAnsi="Roboto"/>
          <w:color w:val="333333"/>
          <w:sz w:val="28"/>
          <w:szCs w:val="28"/>
          <w:shd w:val="clear" w:color="auto" w:fill="FFFFFF"/>
        </w:rPr>
      </w:pPr>
      <w:r w:rsidRPr="00F73BAC">
        <w:rPr>
          <w:rFonts w:ascii="Roboto" w:eastAsia="Times New Roman" w:hAnsi="Roboto" w:cs="Times New Roman"/>
          <w:color w:val="FFFFFF"/>
          <w:sz w:val="28"/>
          <w:szCs w:val="28"/>
        </w:rPr>
        <w:t xml:space="preserve">If you or ow did not participate in the Main Round and </w:t>
      </w:r>
      <w:r w:rsidR="001B1F0F" w:rsidRPr="00F73BAC">
        <w:rPr>
          <w:rFonts w:ascii="Roboto" w:eastAsia="Times New Roman" w:hAnsi="Roboto" w:cs="Times New Roman"/>
          <w:color w:val="FFFFFF"/>
          <w:sz w:val="28"/>
          <w:szCs w:val="28"/>
        </w:rPr>
        <w:t xml:space="preserve">is looking </w:t>
      </w:r>
    </w:p>
    <w:p w14:paraId="1E9FD033" w14:textId="26A995ED" w:rsidR="00D3189E" w:rsidRPr="00F73BAC" w:rsidRDefault="0083010B" w:rsidP="00D3189E">
      <w:pPr>
        <w:shd w:val="clear" w:color="auto" w:fill="EF414E"/>
        <w:spacing w:after="0" w:line="240" w:lineRule="auto"/>
        <w:textAlignment w:val="baseline"/>
        <w:rPr>
          <w:rFonts w:ascii="Roboto" w:eastAsia="Times New Roman" w:hAnsi="Roboto" w:cs="Times New Roman"/>
          <w:color w:val="FFFFFF"/>
          <w:sz w:val="28"/>
          <w:szCs w:val="28"/>
        </w:rPr>
      </w:pPr>
      <w:r w:rsidRPr="00F73BAC">
        <w:rPr>
          <w:rFonts w:ascii="Roboto" w:eastAsia="Times New Roman" w:hAnsi="Roboto" w:cs="Times New Roman"/>
          <w:color w:val="FFFFFF"/>
          <w:sz w:val="28"/>
          <w:szCs w:val="28"/>
        </w:rPr>
        <w:lastRenderedPageBreak/>
        <w:t xml:space="preserve">If you or anyone you know </w:t>
      </w:r>
      <w:r w:rsidR="008339CC" w:rsidRPr="00F73BAC">
        <w:rPr>
          <w:rFonts w:ascii="Roboto" w:eastAsia="Times New Roman" w:hAnsi="Roboto" w:cs="Times New Roman"/>
          <w:color w:val="FFFFFF"/>
          <w:sz w:val="28"/>
          <w:szCs w:val="28"/>
        </w:rPr>
        <w:t xml:space="preserve">did not participate in the </w:t>
      </w:r>
      <w:r w:rsidR="00D3189E" w:rsidRPr="00F73BAC">
        <w:rPr>
          <w:rFonts w:ascii="Roboto" w:eastAsia="Times New Roman" w:hAnsi="Roboto" w:cs="Times New Roman"/>
          <w:color w:val="FFFFFF"/>
          <w:sz w:val="28"/>
          <w:szCs w:val="28"/>
        </w:rPr>
        <w:t xml:space="preserve">2022-2023 </w:t>
      </w:r>
      <w:r w:rsidR="008339CC" w:rsidRPr="00F73BAC">
        <w:rPr>
          <w:rFonts w:ascii="Roboto" w:eastAsia="Times New Roman" w:hAnsi="Roboto" w:cs="Times New Roman"/>
          <w:color w:val="FFFFFF"/>
          <w:sz w:val="28"/>
          <w:szCs w:val="28"/>
        </w:rPr>
        <w:t xml:space="preserve">Main Round of enrollment and is looking </w:t>
      </w:r>
      <w:r w:rsidR="000810B5" w:rsidRPr="00F73BAC">
        <w:rPr>
          <w:rFonts w:ascii="Roboto" w:eastAsia="Times New Roman" w:hAnsi="Roboto" w:cs="Times New Roman"/>
          <w:color w:val="FFFFFF"/>
          <w:sz w:val="28"/>
          <w:szCs w:val="28"/>
        </w:rPr>
        <w:t xml:space="preserve">for a Pre-Kindergarten or Kindergarten seat </w:t>
      </w:r>
      <w:r w:rsidR="00646982" w:rsidRPr="00F73BAC">
        <w:rPr>
          <w:rFonts w:ascii="Roboto" w:eastAsia="Times New Roman" w:hAnsi="Roboto" w:cs="Times New Roman"/>
          <w:color w:val="FFFFFF"/>
          <w:sz w:val="28"/>
          <w:szCs w:val="28"/>
        </w:rPr>
        <w:t>at a school where parents can have a peace of mind knowing their child is being given the very best every day – please have them visit NOLA Public School’s website</w:t>
      </w:r>
      <w:r w:rsidR="000718CA" w:rsidRPr="00F73BAC">
        <w:rPr>
          <w:rFonts w:ascii="Roboto" w:eastAsia="Times New Roman" w:hAnsi="Roboto" w:cs="Times New Roman"/>
          <w:color w:val="FFFFFF"/>
          <w:sz w:val="28"/>
          <w:szCs w:val="28"/>
        </w:rPr>
        <w:t xml:space="preserve"> by logging into </w:t>
      </w:r>
      <w:hyperlink r:id="rId7" w:history="1">
        <w:r w:rsidR="003D40B8" w:rsidRPr="0065722D">
          <w:rPr>
            <w:rStyle w:val="Hyperlink"/>
            <w:rFonts w:ascii="Roboto" w:eastAsia="Times New Roman" w:hAnsi="Roboto" w:cs="Times New Roman"/>
            <w:sz w:val="28"/>
            <w:szCs w:val="28"/>
          </w:rPr>
          <w:t>https://oneapp.secure.fo</w:t>
        </w:r>
        <w:r w:rsidR="003D40B8" w:rsidRPr="0065722D">
          <w:rPr>
            <w:rStyle w:val="Hyperlink"/>
            <w:rFonts w:ascii="Roboto" w:eastAsia="Times New Roman" w:hAnsi="Roboto" w:cs="Times New Roman"/>
            <w:sz w:val="28"/>
            <w:szCs w:val="28"/>
          </w:rPr>
          <w:t>r</w:t>
        </w:r>
        <w:r w:rsidR="003D40B8" w:rsidRPr="0065722D">
          <w:rPr>
            <w:rStyle w:val="Hyperlink"/>
            <w:rFonts w:ascii="Roboto" w:eastAsia="Times New Roman" w:hAnsi="Roboto" w:cs="Times New Roman"/>
            <w:sz w:val="28"/>
            <w:szCs w:val="28"/>
          </w:rPr>
          <w:t>ce.com/</w:t>
        </w:r>
      </w:hyperlink>
      <w:r w:rsidR="000718CA" w:rsidRPr="00F73BAC">
        <w:rPr>
          <w:rFonts w:ascii="Roboto" w:eastAsia="Times New Roman" w:hAnsi="Roboto" w:cs="Times New Roman"/>
          <w:color w:val="FFFFFF"/>
          <w:sz w:val="28"/>
          <w:szCs w:val="28"/>
        </w:rPr>
        <w:t xml:space="preserve"> </w:t>
      </w:r>
      <w:r w:rsidR="00A756B6" w:rsidRPr="00F73BAC">
        <w:rPr>
          <w:rFonts w:ascii="Roboto" w:eastAsia="Times New Roman" w:hAnsi="Roboto" w:cs="Times New Roman"/>
          <w:color w:val="FFFFFF"/>
          <w:sz w:val="28"/>
          <w:szCs w:val="28"/>
        </w:rPr>
        <w:t xml:space="preserve">and choose Dr. Martin Luther King, Jr. Charter School for Science and Technology – Where Dreams Begin, Preparing the Next Generation.  </w:t>
      </w:r>
    </w:p>
    <w:p w14:paraId="6DF71809" w14:textId="39878255" w:rsidR="006E758A" w:rsidRPr="00F73BAC" w:rsidRDefault="00005077" w:rsidP="00D3189E">
      <w:pPr>
        <w:shd w:val="clear" w:color="auto" w:fill="EF414E"/>
        <w:spacing w:after="0" w:line="240" w:lineRule="auto"/>
        <w:textAlignment w:val="baseline"/>
        <w:rPr>
          <w:rFonts w:ascii="Roboto" w:hAnsi="Roboto"/>
          <w:color w:val="333333"/>
          <w:sz w:val="28"/>
          <w:szCs w:val="28"/>
          <w:shd w:val="clear" w:color="auto" w:fill="FFFFFF"/>
        </w:rPr>
      </w:pPr>
      <w:r w:rsidRPr="00F73BAC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</w:t>
      </w:r>
    </w:p>
    <w:p w14:paraId="7BE53A98" w14:textId="77777777" w:rsidR="00F73BAC" w:rsidRPr="00F73BAC" w:rsidRDefault="00F73BAC" w:rsidP="0028451B">
      <w:pPr>
        <w:shd w:val="clear" w:color="auto" w:fill="FFFFFF"/>
        <w:spacing w:after="264" w:line="240" w:lineRule="auto"/>
        <w:textAlignment w:val="baseline"/>
        <w:rPr>
          <w:rFonts w:ascii="Roboto" w:hAnsi="Roboto"/>
          <w:b/>
          <w:bCs/>
          <w:sz w:val="28"/>
          <w:szCs w:val="28"/>
          <w:u w:val="single"/>
          <w:shd w:val="clear" w:color="auto" w:fill="FFFFFF"/>
        </w:rPr>
      </w:pPr>
    </w:p>
    <w:p w14:paraId="6439E7E6" w14:textId="7D8F4208" w:rsidR="00AD0002" w:rsidRPr="00841397" w:rsidRDefault="006E758A" w:rsidP="0028451B">
      <w:pPr>
        <w:shd w:val="clear" w:color="auto" w:fill="FFFFFF"/>
        <w:spacing w:after="264" w:line="240" w:lineRule="auto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841397"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  <w:t>For more information about our Pre-Kindergarten (LA 4 Program)</w:t>
      </w:r>
      <w:r w:rsidR="00F92A68" w:rsidRPr="00841397"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  <w:t xml:space="preserve"> or Kindergarten</w:t>
      </w:r>
      <w:r w:rsidR="00F80FD1" w:rsidRPr="00841397"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  <w:t xml:space="preserve"> classes, please </w:t>
      </w:r>
      <w:r w:rsidRPr="00841397"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  <w:t>contact</w:t>
      </w:r>
      <w:r w:rsidR="00F80FD1" w:rsidRPr="00841397"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  <w:t xml:space="preserve"> our admissions office at </w:t>
      </w:r>
      <w:hyperlink r:id="rId8" w:history="1">
        <w:r w:rsidR="00F80FD1" w:rsidRPr="00841397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shd w:val="clear" w:color="auto" w:fill="FFFFFF"/>
          </w:rPr>
          <w:t>admissions@mlknola.org</w:t>
        </w:r>
      </w:hyperlink>
      <w:r w:rsidR="00F80FD1" w:rsidRPr="00841397"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  <w:t xml:space="preserve"> or 504.308.3368</w:t>
      </w:r>
      <w:r w:rsidR="004C5745" w:rsidRPr="00841397"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  <w:t xml:space="preserve">.  </w:t>
      </w:r>
      <w:r w:rsidRPr="0084139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328A0CA5" w14:textId="463DFA35" w:rsidR="00F67B4F" w:rsidRPr="00841397" w:rsidRDefault="00F67B4F" w:rsidP="0028451B">
      <w:pPr>
        <w:shd w:val="clear" w:color="auto" w:fill="FFFFFF"/>
        <w:spacing w:after="264" w:line="240" w:lineRule="auto"/>
        <w:textAlignment w:val="baseline"/>
        <w:rPr>
          <w:rFonts w:ascii="Arial" w:hAnsi="Arial" w:cs="Arial"/>
          <w:color w:val="333333"/>
          <w:shd w:val="clear" w:color="auto" w:fill="FFFFFF"/>
        </w:rPr>
      </w:pPr>
    </w:p>
    <w:p w14:paraId="52B494C6" w14:textId="44E9A8A5" w:rsidR="00BF299B" w:rsidRDefault="00FC62AA" w:rsidP="0028451B">
      <w:pPr>
        <w:shd w:val="clear" w:color="auto" w:fill="FFFFFF"/>
        <w:spacing w:after="264" w:line="240" w:lineRule="auto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>Kingfully</w:t>
      </w:r>
      <w:proofErr w:type="spellEnd"/>
      <w:r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yours,</w:t>
      </w:r>
    </w:p>
    <w:p w14:paraId="1783C934" w14:textId="4CC82818" w:rsidR="00A3341A" w:rsidRPr="00841397" w:rsidRDefault="00A3341A" w:rsidP="0028451B">
      <w:pPr>
        <w:shd w:val="clear" w:color="auto" w:fill="FFFFFF"/>
        <w:spacing w:after="264" w:line="240" w:lineRule="auto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41397">
        <w:rPr>
          <w:rFonts w:ascii="Arial" w:hAnsi="Arial" w:cs="Arial"/>
          <w:color w:val="333333"/>
          <w:sz w:val="24"/>
          <w:szCs w:val="24"/>
          <w:shd w:val="clear" w:color="auto" w:fill="FFFFFF"/>
        </w:rPr>
        <w:t>Gloria Miles, Director of Admissions</w:t>
      </w:r>
    </w:p>
    <w:p w14:paraId="0B81DAE1" w14:textId="4F6ED110" w:rsidR="00FC62AA" w:rsidRDefault="00FC62AA" w:rsidP="0028451B">
      <w:pPr>
        <w:shd w:val="clear" w:color="auto" w:fill="FFFFFF"/>
        <w:spacing w:after="264" w:line="240" w:lineRule="auto"/>
        <w:textAlignment w:val="baseline"/>
        <w:rPr>
          <w:rFonts w:ascii="Roboto" w:hAnsi="Roboto"/>
          <w:color w:val="333333"/>
          <w:shd w:val="clear" w:color="auto" w:fill="FFFFFF"/>
        </w:rPr>
      </w:pPr>
    </w:p>
    <w:sectPr w:rsidR="00FC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825B8"/>
    <w:multiLevelType w:val="hybridMultilevel"/>
    <w:tmpl w:val="62E2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422A2"/>
    <w:multiLevelType w:val="multilevel"/>
    <w:tmpl w:val="A22E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019539">
    <w:abstractNumId w:val="1"/>
  </w:num>
  <w:num w:numId="2" w16cid:durableId="1740982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1B"/>
    <w:rsid w:val="00005077"/>
    <w:rsid w:val="000718CA"/>
    <w:rsid w:val="000810B5"/>
    <w:rsid w:val="001B1F0F"/>
    <w:rsid w:val="00241EB3"/>
    <w:rsid w:val="00254EC7"/>
    <w:rsid w:val="00261C7D"/>
    <w:rsid w:val="0027545B"/>
    <w:rsid w:val="0028451B"/>
    <w:rsid w:val="003123B3"/>
    <w:rsid w:val="003170A9"/>
    <w:rsid w:val="00323C23"/>
    <w:rsid w:val="003D40B8"/>
    <w:rsid w:val="003E4A16"/>
    <w:rsid w:val="00426785"/>
    <w:rsid w:val="00487A0F"/>
    <w:rsid w:val="004A7D0A"/>
    <w:rsid w:val="004C5745"/>
    <w:rsid w:val="00513064"/>
    <w:rsid w:val="00575D96"/>
    <w:rsid w:val="00646982"/>
    <w:rsid w:val="006A66A0"/>
    <w:rsid w:val="006E758A"/>
    <w:rsid w:val="0083010B"/>
    <w:rsid w:val="008339CC"/>
    <w:rsid w:val="00841397"/>
    <w:rsid w:val="00870466"/>
    <w:rsid w:val="00884C37"/>
    <w:rsid w:val="009A3889"/>
    <w:rsid w:val="009E0F7C"/>
    <w:rsid w:val="009E2607"/>
    <w:rsid w:val="00A14126"/>
    <w:rsid w:val="00A3341A"/>
    <w:rsid w:val="00A50C98"/>
    <w:rsid w:val="00A756B6"/>
    <w:rsid w:val="00AD0002"/>
    <w:rsid w:val="00B44546"/>
    <w:rsid w:val="00BD50F9"/>
    <w:rsid w:val="00BE7629"/>
    <w:rsid w:val="00BF299B"/>
    <w:rsid w:val="00CF76D1"/>
    <w:rsid w:val="00D04F20"/>
    <w:rsid w:val="00D17371"/>
    <w:rsid w:val="00D3189E"/>
    <w:rsid w:val="00D65A28"/>
    <w:rsid w:val="00D74960"/>
    <w:rsid w:val="00D916AA"/>
    <w:rsid w:val="00DC3463"/>
    <w:rsid w:val="00DE2105"/>
    <w:rsid w:val="00E47F64"/>
    <w:rsid w:val="00E54BFA"/>
    <w:rsid w:val="00EA4D16"/>
    <w:rsid w:val="00ED14D7"/>
    <w:rsid w:val="00EF130A"/>
    <w:rsid w:val="00F24A17"/>
    <w:rsid w:val="00F313B7"/>
    <w:rsid w:val="00F53EF7"/>
    <w:rsid w:val="00F67B4F"/>
    <w:rsid w:val="00F73BAC"/>
    <w:rsid w:val="00F80FD1"/>
    <w:rsid w:val="00F92A68"/>
    <w:rsid w:val="00FB468A"/>
    <w:rsid w:val="00FC62AA"/>
    <w:rsid w:val="00FD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6C34"/>
  <w15:chartTrackingRefBased/>
  <w15:docId w15:val="{D5BB22E5-8711-4F14-BD91-6A4811DB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5A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000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75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5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4C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40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7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1065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mlknol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eapp.secure.for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Miles</dc:creator>
  <cp:keywords/>
  <dc:description/>
  <cp:lastModifiedBy>Gloria Miles</cp:lastModifiedBy>
  <cp:revision>6</cp:revision>
  <cp:lastPrinted>2022-04-22T17:39:00Z</cp:lastPrinted>
  <dcterms:created xsi:type="dcterms:W3CDTF">2022-04-22T17:30:00Z</dcterms:created>
  <dcterms:modified xsi:type="dcterms:W3CDTF">2022-08-03T21:56:00Z</dcterms:modified>
</cp:coreProperties>
</file>